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944F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CD634D">
        <w:rPr>
          <w:rFonts w:ascii="Times New Roman" w:hAnsi="Times New Roman" w:cs="Times New Roman"/>
          <w:sz w:val="28"/>
          <w:szCs w:val="28"/>
        </w:rPr>
        <w:t xml:space="preserve">    0</w:t>
      </w:r>
      <w:r w:rsidR="00944F7A">
        <w:rPr>
          <w:rFonts w:ascii="Times New Roman" w:hAnsi="Times New Roman" w:cs="Times New Roman"/>
          <w:sz w:val="28"/>
          <w:szCs w:val="28"/>
        </w:rPr>
        <w:t>7</w:t>
      </w:r>
      <w:r w:rsidR="00CD634D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2005DB" w:rsidRPr="00557207" w:rsidRDefault="00B02943" w:rsidP="002005D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D634D">
        <w:rPr>
          <w:rFonts w:ascii="Times New Roman" w:hAnsi="Times New Roman"/>
          <w:sz w:val="28"/>
          <w:szCs w:val="28"/>
          <w:lang w:val="ru-RU"/>
        </w:rPr>
        <w:tab/>
      </w:r>
      <w:r w:rsidRPr="002005DB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заключение подготовлено по результатам антикоррупционной </w:t>
      </w:r>
      <w:r w:rsidR="00CD634D">
        <w:rPr>
          <w:rFonts w:ascii="Times New Roman" w:hAnsi="Times New Roman"/>
          <w:b w:val="0"/>
          <w:sz w:val="28"/>
          <w:szCs w:val="28"/>
          <w:lang w:val="ru-RU"/>
        </w:rPr>
        <w:t>экспертизы</w:t>
      </w:r>
      <w:r w:rsidRPr="002005DB">
        <w:rPr>
          <w:rFonts w:ascii="Times New Roman" w:hAnsi="Times New Roman"/>
          <w:b w:val="0"/>
          <w:sz w:val="28"/>
          <w:szCs w:val="28"/>
          <w:lang w:val="ru-RU"/>
        </w:rPr>
        <w:t xml:space="preserve"> нормативного правового акта</w:t>
      </w:r>
      <w:r w:rsidRPr="002005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34D">
        <w:rPr>
          <w:rFonts w:ascii="Times New Roman" w:hAnsi="Times New Roman"/>
          <w:sz w:val="28"/>
          <w:szCs w:val="28"/>
          <w:lang w:val="ru-RU"/>
        </w:rPr>
        <w:t>"</w:t>
      </w:r>
      <w:r w:rsidR="002005DB" w:rsidRPr="00C71F9A">
        <w:rPr>
          <w:rFonts w:ascii="Times New Roman" w:hAnsi="Times New Roman"/>
          <w:b w:val="0"/>
          <w:sz w:val="28"/>
          <w:szCs w:val="28"/>
          <w:lang w:val="ru-RU"/>
        </w:rPr>
        <w:t xml:space="preserve">Об утверждении Порядка рассмотрения </w:t>
      </w:r>
      <w:r w:rsidR="002005DB">
        <w:rPr>
          <w:rFonts w:ascii="Times New Roman" w:hAnsi="Times New Roman"/>
          <w:b w:val="0"/>
          <w:sz w:val="28"/>
          <w:szCs w:val="28"/>
          <w:lang w:val="ru-RU"/>
        </w:rPr>
        <w:t>Советом депутатов сельского поселения Русскинская</w:t>
      </w:r>
      <w:r w:rsidR="002005DB" w:rsidRPr="00C71F9A">
        <w:rPr>
          <w:rFonts w:ascii="Times New Roman" w:hAnsi="Times New Roman"/>
          <w:b w:val="0"/>
          <w:sz w:val="28"/>
          <w:szCs w:val="28"/>
          <w:lang w:val="ru-RU"/>
        </w:rPr>
        <w:t xml:space="preserve"> проектов муниципальных программ и предложений о внесении изменений в муниципальные программы</w:t>
      </w:r>
      <w:r w:rsidR="00CD634D">
        <w:rPr>
          <w:rFonts w:ascii="Times New Roman" w:hAnsi="Times New Roman"/>
          <w:b w:val="0"/>
          <w:sz w:val="28"/>
          <w:szCs w:val="28"/>
          <w:lang w:val="ru-RU"/>
        </w:rPr>
        <w:t>"</w:t>
      </w:r>
    </w:p>
    <w:p w:rsidR="00BE3E58" w:rsidRDefault="00BE3E58" w:rsidP="0020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ль 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2005DB">
        <w:rPr>
          <w:rFonts w:ascii="Times New Roman" w:hAnsi="Times New Roman"/>
          <w:b w:val="0"/>
          <w:sz w:val="28"/>
          <w:szCs w:val="28"/>
          <w:lang w:val="ru-RU"/>
        </w:rPr>
        <w:t>Дегтярёва Юлия Павловна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2005DB">
        <w:rPr>
          <w:rFonts w:ascii="Times New Roman" w:hAnsi="Times New Roman"/>
          <w:b w:val="0"/>
          <w:sz w:val="28"/>
          <w:szCs w:val="28"/>
          <w:lang w:val="ru-RU"/>
        </w:rPr>
        <w:t>юрист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7D68C3" w:rsidRPr="00BE3E58">
        <w:rPr>
          <w:rFonts w:ascii="Times New Roman" w:hAnsi="Times New Roman"/>
          <w:b w:val="0"/>
          <w:sz w:val="28"/>
          <w:szCs w:val="28"/>
          <w:lang w:val="ru-RU"/>
        </w:rPr>
        <w:t>0</w:t>
      </w:r>
      <w:r w:rsidR="002005DB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BE3E58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5DB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2005DB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2005DB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2005D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62986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2005DB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873A0"/>
    <w:rsid w:val="001E73B7"/>
    <w:rsid w:val="002005DB"/>
    <w:rsid w:val="002609C7"/>
    <w:rsid w:val="0033026B"/>
    <w:rsid w:val="003E0E06"/>
    <w:rsid w:val="00433464"/>
    <w:rsid w:val="0048383B"/>
    <w:rsid w:val="00523D55"/>
    <w:rsid w:val="005A0EF9"/>
    <w:rsid w:val="005A2185"/>
    <w:rsid w:val="005A2E6C"/>
    <w:rsid w:val="00662986"/>
    <w:rsid w:val="00682EC6"/>
    <w:rsid w:val="00714AAE"/>
    <w:rsid w:val="007160B4"/>
    <w:rsid w:val="00766191"/>
    <w:rsid w:val="00781FAE"/>
    <w:rsid w:val="007A6FF3"/>
    <w:rsid w:val="007D68C3"/>
    <w:rsid w:val="00817C04"/>
    <w:rsid w:val="008E7194"/>
    <w:rsid w:val="009019F3"/>
    <w:rsid w:val="0090703F"/>
    <w:rsid w:val="00932EDF"/>
    <w:rsid w:val="009420C8"/>
    <w:rsid w:val="00944F7A"/>
    <w:rsid w:val="00956056"/>
    <w:rsid w:val="00956E58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BE3E58"/>
    <w:rsid w:val="00C22BE8"/>
    <w:rsid w:val="00C63141"/>
    <w:rsid w:val="00C63544"/>
    <w:rsid w:val="00CD634D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2016-09-03T08:26:00Z</dcterms:created>
  <dcterms:modified xsi:type="dcterms:W3CDTF">2016-09-14T11:59:00Z</dcterms:modified>
</cp:coreProperties>
</file>